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6A6AC7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16555FC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BE863E" wp14:editId="4D30F3B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522D65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7A08BE0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8653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4E70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C2CC0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F2B5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938CB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E7189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3CA59D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3346F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B7F2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4DD2DE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3792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EE86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3A546F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A17A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EE26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463E2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B6DD042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4E595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6B292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AFFA6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276D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975D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E756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2E36A5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73C78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BA4EC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58FBF00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B60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083C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0B4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91A9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CE2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2DAC6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FD1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8139B6" w14:textId="63890AC6" w:rsidR="00DE3C8F" w:rsidRPr="00257E41" w:rsidRDefault="00FF3BC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DE3C8F" w:rsidRPr="00257E41" w14:paraId="41FEAAB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F529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F7B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ACD3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E87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F63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8FAE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2152B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6F3F5F" w14:textId="6C883DBD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FF3BCA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F1A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AFD396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91C4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6EEC7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5B0A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14F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568B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3871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60F11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EF5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D50B29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FCFA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E0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2A0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BE4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429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C840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A7C7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66AA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955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08B9C0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DF467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9ED1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7EE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5C9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6A1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0179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96F38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8A4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EFB51C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CE58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E15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094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CE3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966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DB80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04F7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617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A4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F7C16E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C41D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792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4C2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40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A1E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5CE1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05290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7EE3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EF82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59128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8563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6161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ED7C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D2B7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E4FD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BE175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5DF718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6DD31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C7B1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F1A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062E6B" w14:textId="77777777" w:rsidR="00FF3BCA" w:rsidRPr="00B80CC1" w:rsidRDefault="00FF3BCA" w:rsidP="00FF3BC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B80CC1">
        <w:rPr>
          <w:b/>
          <w:sz w:val="22"/>
          <w:szCs w:val="22"/>
        </w:rPr>
        <w:t>WHEREAS,</w:t>
      </w:r>
      <w:r w:rsidRPr="00B80CC1">
        <w:rPr>
          <w:sz w:val="22"/>
          <w:szCs w:val="22"/>
        </w:rPr>
        <w:t xml:space="preserve"> the Borough of Edgewater Department of Public Works is interested in purchasing (1) one new 2021 Caterpillar Model #420XEIT Backhoe Loader; and</w:t>
      </w:r>
    </w:p>
    <w:p w14:paraId="282F71D3" w14:textId="77777777" w:rsidR="00FF3BCA" w:rsidRPr="00B80CC1" w:rsidRDefault="00FF3BCA" w:rsidP="00FF3BCA">
      <w:pPr>
        <w:pStyle w:val="p14"/>
        <w:rPr>
          <w:rFonts w:ascii="Arial" w:hAnsi="Arial" w:cs="Arial"/>
          <w:b/>
          <w:sz w:val="22"/>
          <w:szCs w:val="22"/>
        </w:rPr>
      </w:pPr>
    </w:p>
    <w:p w14:paraId="3F2E7E69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b/>
          <w:sz w:val="22"/>
          <w:szCs w:val="22"/>
        </w:rPr>
        <w:t>WHEREAS,</w:t>
      </w:r>
      <w:r w:rsidRPr="00B80CC1">
        <w:rPr>
          <w:rFonts w:ascii="Arial" w:hAnsi="Arial" w:cs="Arial"/>
          <w:sz w:val="22"/>
          <w:szCs w:val="22"/>
        </w:rPr>
        <w:t xml:space="preserve"> the Borough has received a quote for (1) one new 2021 Caterpillar Model 420XEIT Backhoe Loader from Foley Caterpillar </w:t>
      </w:r>
      <w:r w:rsidRPr="00B80CC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855 Centennial Ave, Piscataway, NJ 08854, under the </w:t>
      </w:r>
      <w:proofErr w:type="spellStart"/>
      <w:r w:rsidRPr="00B80CC1">
        <w:rPr>
          <w:rFonts w:ascii="Arial" w:hAnsi="Arial" w:cs="Arial"/>
          <w:sz w:val="22"/>
          <w:szCs w:val="22"/>
        </w:rPr>
        <w:t>Sourcewell</w:t>
      </w:r>
      <w:proofErr w:type="spellEnd"/>
      <w:r w:rsidRPr="00B80CC1">
        <w:rPr>
          <w:rFonts w:ascii="Arial" w:hAnsi="Arial" w:cs="Arial"/>
          <w:sz w:val="22"/>
          <w:szCs w:val="22"/>
        </w:rPr>
        <w:t xml:space="preserve"> Co-Op Pricing Contract #032119-CAT, for the price of $143,442.00; and</w:t>
      </w:r>
    </w:p>
    <w:p w14:paraId="75B460AA" w14:textId="77777777" w:rsidR="00FF3BCA" w:rsidRPr="00B80CC1" w:rsidRDefault="00FF3BCA" w:rsidP="00FF3BCA">
      <w:pPr>
        <w:rPr>
          <w:b/>
          <w:sz w:val="22"/>
          <w:szCs w:val="22"/>
        </w:rPr>
      </w:pPr>
    </w:p>
    <w:p w14:paraId="23ED4C1A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b/>
          <w:sz w:val="22"/>
          <w:szCs w:val="22"/>
        </w:rPr>
        <w:t>NOW THEREFORE BE IT RESOLVED</w:t>
      </w:r>
      <w:r w:rsidRPr="00B80CC1">
        <w:rPr>
          <w:rFonts w:ascii="Arial" w:hAnsi="Arial" w:cs="Arial"/>
          <w:sz w:val="22"/>
          <w:szCs w:val="22"/>
        </w:rPr>
        <w:t xml:space="preserve"> by the Mayor and Council that authorization is hereby </w:t>
      </w:r>
    </w:p>
    <w:p w14:paraId="618D3C1D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sz w:val="22"/>
          <w:szCs w:val="22"/>
        </w:rPr>
        <w:t xml:space="preserve">granted to purchase this vehicle in the amount not to exceed $143,442.00 (one hundred forty-three thousand, </w:t>
      </w:r>
    </w:p>
    <w:p w14:paraId="024806FF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sz w:val="22"/>
          <w:szCs w:val="22"/>
        </w:rPr>
        <w:t xml:space="preserve">four hundred and forty-two dollars) from Foley Caterpillar under the </w:t>
      </w:r>
      <w:proofErr w:type="spellStart"/>
      <w:r w:rsidRPr="00B80CC1">
        <w:rPr>
          <w:rFonts w:ascii="Arial" w:hAnsi="Arial" w:cs="Arial"/>
          <w:sz w:val="22"/>
          <w:szCs w:val="22"/>
        </w:rPr>
        <w:t>Sourcewell</w:t>
      </w:r>
      <w:proofErr w:type="spellEnd"/>
      <w:r w:rsidRPr="00B80CC1">
        <w:rPr>
          <w:rFonts w:ascii="Arial" w:hAnsi="Arial" w:cs="Arial"/>
          <w:sz w:val="22"/>
          <w:szCs w:val="22"/>
        </w:rPr>
        <w:t xml:space="preserve"> Co-Op Contract </w:t>
      </w:r>
    </w:p>
    <w:p w14:paraId="20410BAD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sz w:val="22"/>
          <w:szCs w:val="22"/>
        </w:rPr>
        <w:t>#032119-CAT; and</w:t>
      </w:r>
    </w:p>
    <w:p w14:paraId="7A69B7AD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</w:p>
    <w:p w14:paraId="44B851CC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b/>
          <w:sz w:val="22"/>
          <w:szCs w:val="22"/>
        </w:rPr>
        <w:t xml:space="preserve">BE IT FUTHER RESOLVED, </w:t>
      </w:r>
      <w:r w:rsidRPr="00B80CC1">
        <w:rPr>
          <w:rFonts w:ascii="Arial" w:hAnsi="Arial" w:cs="Arial"/>
          <w:sz w:val="22"/>
          <w:szCs w:val="22"/>
        </w:rPr>
        <w:t>that I, Gregory Franz, Interim Chief Financial Officer of the Borough of Edgewater, do hereby certify that funding is available for this purpose through the Capital Bond Ordinance           #2021-007.</w:t>
      </w:r>
    </w:p>
    <w:p w14:paraId="6E26D2F4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</w:p>
    <w:p w14:paraId="26CC3391" w14:textId="56E328B1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sz w:val="22"/>
          <w:szCs w:val="22"/>
        </w:rPr>
        <w:t>_______________________</w:t>
      </w:r>
    </w:p>
    <w:p w14:paraId="02E2FFDF" w14:textId="14B1E23C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  <w:r w:rsidRPr="00B80CC1">
        <w:rPr>
          <w:rFonts w:ascii="Arial" w:hAnsi="Arial" w:cs="Arial"/>
          <w:sz w:val="22"/>
          <w:szCs w:val="22"/>
        </w:rPr>
        <w:t>Gregory Franz</w:t>
      </w:r>
    </w:p>
    <w:p w14:paraId="0740D671" w14:textId="5D6F5AD5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</w:p>
    <w:p w14:paraId="13FC768C" w14:textId="77777777" w:rsidR="00FF3BCA" w:rsidRPr="00B80CC1" w:rsidRDefault="00FF3BCA" w:rsidP="00FF3BCA">
      <w:pPr>
        <w:pStyle w:val="p14"/>
        <w:rPr>
          <w:rFonts w:ascii="Arial" w:hAnsi="Arial" w:cs="Arial"/>
          <w:sz w:val="22"/>
          <w:szCs w:val="22"/>
        </w:rPr>
      </w:pPr>
    </w:p>
    <w:p w14:paraId="6D848D20" w14:textId="77777777" w:rsidR="00FF3BCA" w:rsidRPr="00B80CC1" w:rsidRDefault="00FF3BCA" w:rsidP="00FF3BCA">
      <w:pPr>
        <w:spacing w:after="0"/>
        <w:rPr>
          <w:rFonts w:eastAsia="Times New Roman"/>
          <w:b/>
          <w:bCs/>
          <w:sz w:val="22"/>
          <w:szCs w:val="22"/>
        </w:rPr>
      </w:pPr>
      <w:r w:rsidRPr="00B80CC1">
        <w:rPr>
          <w:rFonts w:eastAsia="Times New Roman"/>
          <w:b/>
          <w:bCs/>
          <w:sz w:val="22"/>
          <w:szCs w:val="22"/>
        </w:rPr>
        <w:t>I hereby certify that the above resolution was adopted by the Governing Body on July 19, 2021.</w:t>
      </w:r>
    </w:p>
    <w:p w14:paraId="1126FCF7" w14:textId="77777777" w:rsidR="00FF3BCA" w:rsidRPr="00B80CC1" w:rsidRDefault="00FF3BCA" w:rsidP="00FF3BCA">
      <w:pPr>
        <w:rPr>
          <w:rFonts w:eastAsia="Times New Roman"/>
          <w:b/>
          <w:bCs/>
          <w:sz w:val="22"/>
          <w:szCs w:val="22"/>
        </w:rPr>
      </w:pPr>
    </w:p>
    <w:p w14:paraId="1FC3386B" w14:textId="77777777" w:rsidR="00FF3BCA" w:rsidRPr="00B80CC1" w:rsidRDefault="00FF3BCA" w:rsidP="00FF3BC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B80CC1">
        <w:rPr>
          <w:rFonts w:eastAsia="Calibri"/>
          <w:b/>
          <w:sz w:val="22"/>
          <w:szCs w:val="22"/>
        </w:rPr>
        <w:tab/>
        <w:t>____________________________</w:t>
      </w:r>
      <w:r w:rsidRPr="00B80CC1">
        <w:rPr>
          <w:rFonts w:eastAsia="Calibri"/>
          <w:b/>
          <w:sz w:val="22"/>
          <w:szCs w:val="22"/>
        </w:rPr>
        <w:tab/>
      </w:r>
      <w:r w:rsidRPr="00B80CC1">
        <w:rPr>
          <w:rFonts w:eastAsia="Calibri"/>
          <w:b/>
          <w:sz w:val="22"/>
          <w:szCs w:val="22"/>
        </w:rPr>
        <w:tab/>
      </w:r>
      <w:r w:rsidRPr="00B80CC1">
        <w:rPr>
          <w:rFonts w:eastAsia="Calibri"/>
          <w:b/>
          <w:sz w:val="22"/>
          <w:szCs w:val="22"/>
        </w:rPr>
        <w:tab/>
        <w:t>________________________</w:t>
      </w:r>
      <w:r w:rsidRPr="00B80CC1">
        <w:rPr>
          <w:rFonts w:eastAsia="Times New Roman"/>
          <w:sz w:val="22"/>
          <w:szCs w:val="22"/>
        </w:rPr>
        <w:tab/>
        <w:t xml:space="preserve">Michael McPartland       </w:t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  <w:t>Annamarie O’Connor, RMC</w:t>
      </w:r>
      <w:r w:rsidRPr="00B80CC1">
        <w:rPr>
          <w:rFonts w:eastAsia="Times New Roman"/>
          <w:b/>
          <w:sz w:val="22"/>
          <w:szCs w:val="22"/>
        </w:rPr>
        <w:tab/>
      </w:r>
    </w:p>
    <w:p w14:paraId="1F582C8D" w14:textId="77777777" w:rsidR="00FF3BCA" w:rsidRPr="00B80CC1" w:rsidRDefault="00FF3BCA" w:rsidP="00FF3BCA">
      <w:pPr>
        <w:tabs>
          <w:tab w:val="left" w:pos="368"/>
        </w:tabs>
        <w:spacing w:after="0" w:line="277" w:lineRule="exact"/>
        <w:rPr>
          <w:sz w:val="22"/>
          <w:szCs w:val="22"/>
        </w:rPr>
      </w:pPr>
      <w:r w:rsidRPr="00B80CC1">
        <w:rPr>
          <w:rFonts w:eastAsia="Times New Roman"/>
          <w:sz w:val="22"/>
          <w:szCs w:val="22"/>
        </w:rPr>
        <w:tab/>
        <w:t xml:space="preserve">Mayor </w:t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  <w:t>Borough Clerk</w:t>
      </w:r>
    </w:p>
    <w:p w14:paraId="36294EBD" w14:textId="77777777" w:rsidR="00EB050D" w:rsidRPr="00B80CC1" w:rsidRDefault="00EB050D">
      <w:pPr>
        <w:rPr>
          <w:sz w:val="22"/>
          <w:szCs w:val="22"/>
        </w:rPr>
      </w:pPr>
    </w:p>
    <w:sectPr w:rsidR="00EB050D" w:rsidRPr="00B8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B80CC1"/>
    <w:rsid w:val="00DE3C8F"/>
    <w:rsid w:val="00EB050D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723C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F3BCA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2021-07-09T16:38:00Z</dcterms:created>
  <dcterms:modified xsi:type="dcterms:W3CDTF">2021-07-09T16:39:00Z</dcterms:modified>
</cp:coreProperties>
</file>