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F5412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FF5412" w:rsidRPr="00257E41" w:rsidRDefault="00FF5412" w:rsidP="00C9362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B7168D6" wp14:editId="58CFA98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F5412" w:rsidRPr="00257E41" w:rsidTr="00C9362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F5412" w:rsidRPr="00257E41" w:rsidRDefault="00FF5412" w:rsidP="00C9362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5412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5412" w:rsidRPr="00257E41" w:rsidTr="00C93627">
        <w:trPr>
          <w:trHeight w:val="612"/>
        </w:trPr>
        <w:tc>
          <w:tcPr>
            <w:tcW w:w="2056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5412" w:rsidRPr="00257E41" w:rsidTr="00C9362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41391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FF5412" w:rsidRPr="00257E41" w:rsidTr="00C9362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41391D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F5412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:rsidTr="00C9362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F5412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:rsidTr="0041391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F5412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F5412" w:rsidRPr="00954C0D" w:rsidRDefault="00FF5412" w:rsidP="00434CF5">
      <w:pPr>
        <w:pStyle w:val="NoSpacing"/>
        <w:jc w:val="center"/>
        <w:rPr>
          <w:b/>
        </w:rPr>
      </w:pPr>
      <w:r w:rsidRPr="00954C0D">
        <w:rPr>
          <w:b/>
        </w:rPr>
        <w:t>AWARD OF BID</w:t>
      </w:r>
      <w:r w:rsidR="00434CF5">
        <w:rPr>
          <w:b/>
        </w:rPr>
        <w:t>-</w:t>
      </w:r>
      <w:bookmarkStart w:id="0" w:name="_GoBack"/>
      <w:bookmarkEnd w:id="0"/>
      <w:r w:rsidR="00434CF5">
        <w:rPr>
          <w:b/>
        </w:rPr>
        <w:t xml:space="preserve"> </w:t>
      </w:r>
      <w:r w:rsidRPr="00954C0D">
        <w:rPr>
          <w:b/>
        </w:rPr>
        <w:t xml:space="preserve">Edgewater </w:t>
      </w:r>
      <w:r w:rsidR="00615528">
        <w:rPr>
          <w:b/>
        </w:rPr>
        <w:t>Fire Company #1 Generator</w:t>
      </w:r>
    </w:p>
    <w:p w:rsidR="00FF5412" w:rsidRDefault="00FF5412" w:rsidP="00FF5412"/>
    <w:p w:rsidR="00FF5412" w:rsidRDefault="00FF5412" w:rsidP="00FF5412">
      <w:r w:rsidRPr="0028283B">
        <w:rPr>
          <w:b/>
        </w:rPr>
        <w:t>WHEREAS</w:t>
      </w:r>
      <w:r>
        <w:t xml:space="preserve">, pursuant to N.J.S.A. 40A:11-1 et seq., the Borough solicited sealed bids for “Edgewater </w:t>
      </w:r>
      <w:r w:rsidR="00615528">
        <w:t>Fire</w:t>
      </w:r>
      <w:r>
        <w:t xml:space="preserve"> </w:t>
      </w:r>
      <w:r w:rsidR="00615528">
        <w:t>Company #1 Generator</w:t>
      </w:r>
      <w:r>
        <w:t>”; and,</w:t>
      </w:r>
    </w:p>
    <w:p w:rsidR="00FF5412" w:rsidRDefault="00FF5412" w:rsidP="00FF5412">
      <w:pPr>
        <w:pStyle w:val="NoSpacing"/>
      </w:pPr>
      <w:r w:rsidRPr="0028283B">
        <w:rPr>
          <w:b/>
        </w:rPr>
        <w:t>WHEREAS</w:t>
      </w:r>
      <w:r>
        <w:t xml:space="preserve">, the Mayor and Council Authorized </w:t>
      </w:r>
      <w:r w:rsidRPr="003B6D86">
        <w:t>on September 18, 2017 by Resolution #2017-2</w:t>
      </w:r>
      <w:r w:rsidR="00D277EB">
        <w:t>61</w:t>
      </w:r>
      <w:r w:rsidRPr="003B6D86">
        <w:t xml:space="preserve"> to go out to bid for this purpose; and</w:t>
      </w:r>
    </w:p>
    <w:p w:rsidR="00FF5412" w:rsidRDefault="00FF5412" w:rsidP="00FF5412">
      <w:pPr>
        <w:pStyle w:val="NoSpacing"/>
      </w:pPr>
    </w:p>
    <w:p w:rsidR="00FF5412" w:rsidRDefault="00FF5412" w:rsidP="00FF5412">
      <w:r w:rsidRPr="0028283B">
        <w:rPr>
          <w:b/>
        </w:rPr>
        <w:t>WHEREAS</w:t>
      </w:r>
      <w:r>
        <w:t xml:space="preserve">, </w:t>
      </w:r>
      <w:r w:rsidR="00615528">
        <w:t>4</w:t>
      </w:r>
      <w:r>
        <w:t xml:space="preserve"> bids were received on </w:t>
      </w:r>
      <w:r w:rsidR="00615528">
        <w:t xml:space="preserve">December </w:t>
      </w:r>
      <w:r>
        <w:t>21, 2017 pursuant to the advertisement; and</w:t>
      </w:r>
    </w:p>
    <w:p w:rsidR="00FF5412" w:rsidRDefault="00FF5412" w:rsidP="00FF5412">
      <w:r w:rsidRPr="0028283B">
        <w:rPr>
          <w:b/>
        </w:rPr>
        <w:t>WHEREAS</w:t>
      </w:r>
      <w:r>
        <w:t>, the bids were reviewed by the Borough Attorney and Borough Engineer; and</w:t>
      </w:r>
    </w:p>
    <w:p w:rsidR="00FF5412" w:rsidRDefault="00FF5412" w:rsidP="00FF5412">
      <w:r w:rsidRPr="0028283B">
        <w:rPr>
          <w:b/>
        </w:rPr>
        <w:t>WHEREAS,</w:t>
      </w:r>
      <w:r>
        <w:t xml:space="preserve"> N.J.S.A. 40A:11-1 </w:t>
      </w:r>
      <w:proofErr w:type="gramStart"/>
      <w:r>
        <w:t>et</w:t>
      </w:r>
      <w:proofErr w:type="gramEnd"/>
      <w:r>
        <w:t xml:space="preserve">. </w:t>
      </w:r>
      <w:proofErr w:type="gramStart"/>
      <w:r>
        <w:t>seq</w:t>
      </w:r>
      <w:proofErr w:type="gramEnd"/>
      <w:r>
        <w:t>. requires that public contracts be award to the lower responsible bidder; and,</w:t>
      </w:r>
    </w:p>
    <w:p w:rsidR="00FF5412" w:rsidRDefault="00FF5412" w:rsidP="00FF5412">
      <w:r>
        <w:t xml:space="preserve">WHEREAS, the lowest bidder was deficient in a sub-contractor has not submitted a price quote as per N.J.S.A. 40A:11-16(b); and  </w:t>
      </w:r>
    </w:p>
    <w:p w:rsidR="00FF5412" w:rsidRDefault="00FF5412" w:rsidP="00FF5412">
      <w:r w:rsidRPr="0028283B">
        <w:rPr>
          <w:b/>
        </w:rPr>
        <w:t>WHEREAS</w:t>
      </w:r>
      <w:r>
        <w:t xml:space="preserve">, the QPA and </w:t>
      </w:r>
      <w:proofErr w:type="spellStart"/>
      <w:r>
        <w:t>Arcari</w:t>
      </w:r>
      <w:proofErr w:type="spellEnd"/>
      <w:r>
        <w:t xml:space="preserve"> &amp; Iovino recommend the award to , </w:t>
      </w:r>
      <w:proofErr w:type="spellStart"/>
      <w:r w:rsidR="0041391D">
        <w:t>Margonis</w:t>
      </w:r>
      <w:proofErr w:type="spellEnd"/>
      <w:r w:rsidR="0041391D">
        <w:t xml:space="preserve"> Electrical</w:t>
      </w:r>
      <w:r>
        <w:t xml:space="preserve">, </w:t>
      </w:r>
      <w:r w:rsidR="0041391D">
        <w:t xml:space="preserve">163 Midland Ave </w:t>
      </w:r>
      <w:r>
        <w:t xml:space="preserve"> , Garfield  N.J.  07026 in the amount of $</w:t>
      </w:r>
      <w:r w:rsidR="0041391D">
        <w:t>49</w:t>
      </w:r>
      <w:r>
        <w:t>,000.00 (</w:t>
      </w:r>
      <w:r w:rsidR="0041391D">
        <w:t>Forty nine</w:t>
      </w:r>
      <w:r>
        <w:t>, thousand dollars); and</w:t>
      </w:r>
    </w:p>
    <w:p w:rsidR="00FF5412" w:rsidRDefault="00FF5412" w:rsidP="00FF5412">
      <w:r w:rsidRPr="00441100">
        <w:rPr>
          <w:b/>
        </w:rPr>
        <w:t>NOW THEREFORE BE IT RESOLVED</w:t>
      </w:r>
      <w:r>
        <w:t xml:space="preserve"> by the Mayor and Council of the Borough of Edgewater follows:</w:t>
      </w:r>
    </w:p>
    <w:p w:rsidR="00FF5412" w:rsidRDefault="00FF5412" w:rsidP="00FF5412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 </w:t>
      </w:r>
      <w:proofErr w:type="spellStart"/>
      <w:r w:rsidR="0041391D">
        <w:t>Margonis</w:t>
      </w:r>
      <w:proofErr w:type="spellEnd"/>
      <w:r w:rsidR="0041391D">
        <w:t xml:space="preserve"> Electrical</w:t>
      </w:r>
      <w:r>
        <w:t xml:space="preserve">  is determined the lowest responsible bidder for “Edgewater </w:t>
      </w:r>
      <w:r w:rsidR="0041391D">
        <w:t xml:space="preserve">Fire Company #1 </w:t>
      </w:r>
      <w:r>
        <w:t xml:space="preserve"> </w:t>
      </w:r>
      <w:r w:rsidR="0041391D">
        <w:t>Generator</w:t>
      </w:r>
      <w:r>
        <w:t>”</w:t>
      </w:r>
    </w:p>
    <w:p w:rsidR="00FF5412" w:rsidRDefault="00FF5412" w:rsidP="00FF5412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The Mayor and Borough Clerk are authorized to enter into a Contract, in a form approved by the Borough Attorney with </w:t>
      </w:r>
      <w:proofErr w:type="spellStart"/>
      <w:r w:rsidR="0041391D">
        <w:t>Margonis</w:t>
      </w:r>
      <w:proofErr w:type="spellEnd"/>
      <w:r w:rsidR="0041391D">
        <w:t xml:space="preserve"> Electrical</w:t>
      </w:r>
    </w:p>
    <w:p w:rsidR="00FF5412" w:rsidRDefault="00FF5412" w:rsidP="00FF5412">
      <w:pPr>
        <w:pStyle w:val="ListParagraph"/>
        <w:numPr>
          <w:ilvl w:val="0"/>
          <w:numId w:val="1"/>
        </w:numPr>
        <w:spacing w:after="160" w:line="259" w:lineRule="auto"/>
      </w:pPr>
      <w:r>
        <w:lastRenderedPageBreak/>
        <w:t>The Contract shall provide for payment in the amount of $</w:t>
      </w:r>
      <w:r w:rsidR="0041391D">
        <w:t>49</w:t>
      </w:r>
      <w:r>
        <w:t>,000.00</w:t>
      </w:r>
    </w:p>
    <w:p w:rsidR="00FF5412" w:rsidRDefault="00FF5412" w:rsidP="00FF5412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The Borough Clerk shall immediately forward to </w:t>
      </w:r>
      <w:proofErr w:type="spellStart"/>
      <w:r w:rsidR="0041391D">
        <w:t>Margonis</w:t>
      </w:r>
      <w:proofErr w:type="spellEnd"/>
      <w:r>
        <w:t>, the Chief Financial Officer, the Borough Attorney and the Borough Administrator a copy of the Resolution.</w:t>
      </w:r>
    </w:p>
    <w:p w:rsidR="00FF5412" w:rsidRDefault="00FF5412" w:rsidP="00FF5412">
      <w:pPr>
        <w:pStyle w:val="ListParagraph"/>
        <w:numPr>
          <w:ilvl w:val="0"/>
          <w:numId w:val="1"/>
        </w:numPr>
        <w:spacing w:after="160" w:line="259" w:lineRule="auto"/>
      </w:pPr>
      <w:r>
        <w:t>The Borough Clerk shall immediately forward 2 signed and sealed copies to the Architect.</w:t>
      </w:r>
    </w:p>
    <w:p w:rsidR="00FF5412" w:rsidRDefault="00FF5412" w:rsidP="00FF5412">
      <w:pPr>
        <w:pStyle w:val="ListParagraph"/>
        <w:spacing w:after="160" w:line="259" w:lineRule="auto"/>
      </w:pPr>
    </w:p>
    <w:p w:rsidR="00FF5412" w:rsidRDefault="00FF5412" w:rsidP="00FF5412">
      <w:pPr>
        <w:pStyle w:val="ListParagraph"/>
        <w:spacing w:after="160" w:line="259" w:lineRule="auto"/>
      </w:pPr>
    </w:p>
    <w:p w:rsidR="00FF5412" w:rsidRDefault="00FF5412" w:rsidP="00FF5412">
      <w:pPr>
        <w:pStyle w:val="ListParagraph"/>
        <w:spacing w:after="160" w:line="259" w:lineRule="auto"/>
      </w:pPr>
    </w:p>
    <w:p w:rsidR="00FF5412" w:rsidRDefault="00FF5412" w:rsidP="00FF5412">
      <w:pPr>
        <w:pStyle w:val="ListParagraph"/>
        <w:spacing w:after="160" w:line="259" w:lineRule="auto"/>
      </w:pPr>
    </w:p>
    <w:p w:rsidR="00FF5412" w:rsidRDefault="00FF5412" w:rsidP="00FF5412">
      <w:r w:rsidRPr="00441100">
        <w:rPr>
          <w:b/>
        </w:rPr>
        <w:t>THEREFORE BE IT FURTHER RESOLVED</w:t>
      </w:r>
      <w:r>
        <w:t xml:space="preserve">, the Chief Financial Officer of the Borough of Edgewater has certified to the Mayor and Council that </w:t>
      </w:r>
      <w:r w:rsidR="004168E2">
        <w:t xml:space="preserve">sufficient funds are available  </w:t>
      </w:r>
      <w:r w:rsidR="0041391D">
        <w:t xml:space="preserve">                              </w:t>
      </w:r>
      <w:r>
        <w:t xml:space="preserve">to execute an agreement with </w:t>
      </w:r>
      <w:proofErr w:type="spellStart"/>
      <w:r w:rsidR="0041391D">
        <w:t>Margonis</w:t>
      </w:r>
      <w:proofErr w:type="spellEnd"/>
      <w:r w:rsidR="0041391D">
        <w:t xml:space="preserve"> Electrical</w:t>
      </w:r>
      <w:r>
        <w:t>.</w:t>
      </w:r>
    </w:p>
    <w:p w:rsidR="00FF5412" w:rsidRDefault="00FF5412" w:rsidP="00FF5412"/>
    <w:p w:rsidR="00FF5412" w:rsidRDefault="00FF5412" w:rsidP="00FF5412">
      <w:r>
        <w:t>______________________</w:t>
      </w:r>
    </w:p>
    <w:p w:rsidR="00FF5412" w:rsidRDefault="00FF5412" w:rsidP="00FF5412">
      <w:r>
        <w:t>Sercan Zoklu, C.F.O.</w:t>
      </w:r>
    </w:p>
    <w:p w:rsidR="00FF5412" w:rsidRPr="00F758C0" w:rsidRDefault="00FF5412" w:rsidP="00FF5412">
      <w:pPr>
        <w:spacing w:line="276" w:lineRule="auto"/>
        <w:ind w:left="-630"/>
        <w:rPr>
          <w:rFonts w:eastAsia="Calibri"/>
        </w:rPr>
      </w:pPr>
    </w:p>
    <w:p w:rsidR="00FF5412" w:rsidRDefault="00FF5412" w:rsidP="00FF5412">
      <w:pPr>
        <w:spacing w:line="276" w:lineRule="auto"/>
        <w:rPr>
          <w:rFonts w:eastAsia="Calibri"/>
        </w:rPr>
      </w:pPr>
    </w:p>
    <w:p w:rsidR="00FF5412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F5412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F5412" w:rsidRPr="00CE3ED7" w:rsidRDefault="00FF5412" w:rsidP="00FF5412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FF5412" w:rsidRPr="00CE3ED7" w:rsidRDefault="00FF5412" w:rsidP="00FF5412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1391D">
        <w:rPr>
          <w:rFonts w:eastAsia="Times New Roman"/>
          <w:b/>
          <w:bCs/>
          <w:sz w:val="20"/>
          <w:szCs w:val="20"/>
        </w:rPr>
        <w:t>January 1, 2018</w:t>
      </w:r>
    </w:p>
    <w:p w:rsidR="00FF5412" w:rsidRPr="00CE3ED7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FF5412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F5412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F5412" w:rsidRPr="00CE3ED7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FF5412" w:rsidRPr="00CE3ED7" w:rsidRDefault="00FF5412" w:rsidP="00FF5412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FF5412" w:rsidRPr="00CE3ED7" w:rsidRDefault="00FF5412" w:rsidP="00FF54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82DE6" w:rsidRDefault="00082DE6"/>
    <w:sectPr w:rsidR="0008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12"/>
    <w:rsid w:val="00082DE6"/>
    <w:rsid w:val="0041391D"/>
    <w:rsid w:val="004168E2"/>
    <w:rsid w:val="00434CF5"/>
    <w:rsid w:val="00615528"/>
    <w:rsid w:val="00D277EB"/>
    <w:rsid w:val="00EF1B35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1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4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F5412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1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4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F5412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</cp:lastModifiedBy>
  <cp:revision>6</cp:revision>
  <cp:lastPrinted>2017-12-27T16:27:00Z</cp:lastPrinted>
  <dcterms:created xsi:type="dcterms:W3CDTF">2017-12-26T20:51:00Z</dcterms:created>
  <dcterms:modified xsi:type="dcterms:W3CDTF">2017-12-29T19:49:00Z</dcterms:modified>
</cp:coreProperties>
</file>