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C4" w:rsidRPr="00951693" w:rsidRDefault="007222C4" w:rsidP="007222C4">
      <w:pPr>
        <w:spacing w:after="0"/>
        <w:jc w:val="center"/>
        <w:rPr>
          <w:rFonts w:ascii="Arial" w:hAnsi="Arial" w:cs="Arial"/>
          <w:b/>
          <w:sz w:val="24"/>
          <w:szCs w:val="28"/>
        </w:rPr>
      </w:pPr>
      <w:r w:rsidRPr="00951693">
        <w:rPr>
          <w:rFonts w:ascii="Arial" w:hAnsi="Arial" w:cs="Arial"/>
          <w:b/>
          <w:sz w:val="24"/>
          <w:szCs w:val="28"/>
        </w:rPr>
        <w:t>BOROUGH OF EDGEWATER</w:t>
      </w:r>
    </w:p>
    <w:p w:rsidR="007222C4" w:rsidRPr="00951693" w:rsidRDefault="007222C4" w:rsidP="007222C4">
      <w:pPr>
        <w:spacing w:after="0"/>
        <w:jc w:val="center"/>
        <w:rPr>
          <w:rFonts w:ascii="Arial" w:hAnsi="Arial" w:cs="Arial"/>
          <w:b/>
          <w:sz w:val="24"/>
          <w:szCs w:val="28"/>
        </w:rPr>
      </w:pPr>
      <w:proofErr w:type="gramStart"/>
      <w:r w:rsidRPr="00951693">
        <w:rPr>
          <w:rFonts w:ascii="Arial" w:hAnsi="Arial" w:cs="Arial"/>
          <w:b/>
          <w:sz w:val="24"/>
          <w:szCs w:val="28"/>
        </w:rPr>
        <w:t>ORDINANCE  NO</w:t>
      </w:r>
      <w:proofErr w:type="gramEnd"/>
      <w:r w:rsidRPr="00951693">
        <w:rPr>
          <w:rFonts w:ascii="Arial" w:hAnsi="Arial" w:cs="Arial"/>
          <w:b/>
          <w:sz w:val="24"/>
          <w:szCs w:val="28"/>
        </w:rPr>
        <w:t xml:space="preserve">. </w:t>
      </w:r>
      <w:r w:rsidR="009430DF">
        <w:rPr>
          <w:rFonts w:ascii="Arial" w:hAnsi="Arial" w:cs="Arial"/>
          <w:b/>
          <w:sz w:val="24"/>
          <w:szCs w:val="28"/>
        </w:rPr>
        <w:t>1559</w:t>
      </w:r>
      <w:r w:rsidRPr="00951693">
        <w:rPr>
          <w:rFonts w:ascii="Arial" w:hAnsi="Arial" w:cs="Arial"/>
          <w:b/>
          <w:sz w:val="24"/>
          <w:szCs w:val="28"/>
        </w:rPr>
        <w:t>-2017</w:t>
      </w:r>
    </w:p>
    <w:p w:rsidR="007222C4" w:rsidRPr="007222C4" w:rsidRDefault="007222C4" w:rsidP="007222C4">
      <w:pPr>
        <w:pStyle w:val="NoSpacing"/>
        <w:rPr>
          <w:rFonts w:ascii="Arial" w:hAnsi="Arial" w:cs="Arial"/>
          <w:sz w:val="28"/>
          <w:szCs w:val="28"/>
        </w:rPr>
      </w:pPr>
    </w:p>
    <w:p w:rsidR="00EE2CDE" w:rsidRPr="007222C4" w:rsidRDefault="007222C4" w:rsidP="007222C4">
      <w:pPr>
        <w:pStyle w:val="NoSpacing"/>
        <w:jc w:val="both"/>
        <w:rPr>
          <w:rFonts w:ascii="Arial" w:hAnsi="Arial" w:cs="Arial"/>
          <w:sz w:val="24"/>
          <w:szCs w:val="28"/>
        </w:rPr>
      </w:pPr>
      <w:r w:rsidRPr="007222C4">
        <w:rPr>
          <w:rFonts w:ascii="Arial" w:hAnsi="Arial" w:cs="Arial"/>
          <w:sz w:val="24"/>
          <w:szCs w:val="28"/>
        </w:rPr>
        <w:t>WHEREAS, AN ORDINANCE OF THE BOROUGH OF EDGEWATER, COUNTY OF BERGEN, STATE OF NEW JERSEY, AMENDING CHAPTER 81 ENTITLED “POLICE DEPARTMENT OF THE BOROUGH OF EDGEWATER</w:t>
      </w:r>
    </w:p>
    <w:p w:rsidR="0010156D" w:rsidRPr="007222C4" w:rsidRDefault="0010156D" w:rsidP="007222C4">
      <w:pPr>
        <w:pStyle w:val="NoSpacing"/>
        <w:rPr>
          <w:rFonts w:ascii="Arial" w:hAnsi="Arial" w:cs="Arial"/>
          <w:sz w:val="24"/>
        </w:rPr>
      </w:pPr>
    </w:p>
    <w:p w:rsidR="00EE2CDE" w:rsidRPr="007222C4" w:rsidRDefault="00EE2CDE" w:rsidP="007222C4">
      <w:pPr>
        <w:pStyle w:val="NoSpacing"/>
        <w:rPr>
          <w:rFonts w:ascii="Arial" w:hAnsi="Arial" w:cs="Arial"/>
          <w:sz w:val="24"/>
        </w:rPr>
      </w:pPr>
      <w:r w:rsidRPr="007222C4">
        <w:rPr>
          <w:rFonts w:ascii="Arial" w:hAnsi="Arial" w:cs="Arial"/>
          <w:sz w:val="24"/>
        </w:rPr>
        <w:tab/>
      </w:r>
      <w:r w:rsidRPr="007222C4">
        <w:rPr>
          <w:rFonts w:ascii="Arial" w:hAnsi="Arial" w:cs="Arial"/>
          <w:b/>
          <w:sz w:val="24"/>
        </w:rPr>
        <w:t>BE IT ORDAINED</w:t>
      </w:r>
      <w:r w:rsidRPr="007222C4">
        <w:rPr>
          <w:rFonts w:ascii="Arial" w:hAnsi="Arial" w:cs="Arial"/>
          <w:sz w:val="24"/>
        </w:rPr>
        <w:t xml:space="preserve"> by the Mayor and Council of the Borough of Edgewater as follows:</w:t>
      </w:r>
    </w:p>
    <w:p w:rsidR="007222C4" w:rsidRPr="007222C4" w:rsidRDefault="007222C4" w:rsidP="007222C4">
      <w:pPr>
        <w:pStyle w:val="NoSpacing"/>
        <w:rPr>
          <w:rFonts w:ascii="Arial" w:hAnsi="Arial" w:cs="Arial"/>
          <w:sz w:val="24"/>
        </w:rPr>
      </w:pPr>
    </w:p>
    <w:p w:rsidR="0010156D" w:rsidRDefault="00D6147A" w:rsidP="007222C4">
      <w:pPr>
        <w:pStyle w:val="NoSpacing"/>
        <w:rPr>
          <w:rFonts w:ascii="Arial" w:hAnsi="Arial" w:cs="Arial"/>
          <w:sz w:val="24"/>
        </w:rPr>
      </w:pPr>
      <w:r w:rsidRPr="007222C4">
        <w:rPr>
          <w:rFonts w:ascii="Arial" w:hAnsi="Arial" w:cs="Arial"/>
          <w:sz w:val="24"/>
        </w:rPr>
        <w:tab/>
      </w:r>
      <w:proofErr w:type="gramStart"/>
      <w:r w:rsidRPr="007222C4">
        <w:rPr>
          <w:rFonts w:ascii="Arial" w:hAnsi="Arial" w:cs="Arial"/>
          <w:b/>
          <w:sz w:val="24"/>
        </w:rPr>
        <w:t>SECTION 1.</w:t>
      </w:r>
      <w:proofErr w:type="gramEnd"/>
      <w:r w:rsidRPr="007222C4">
        <w:rPr>
          <w:rFonts w:ascii="Arial" w:hAnsi="Arial" w:cs="Arial"/>
          <w:sz w:val="24"/>
        </w:rPr>
        <w:tab/>
        <w:t xml:space="preserve">That Section </w:t>
      </w:r>
      <w:r w:rsidR="0010156D" w:rsidRPr="007222C4">
        <w:rPr>
          <w:rFonts w:ascii="Arial" w:hAnsi="Arial" w:cs="Arial"/>
          <w:sz w:val="24"/>
        </w:rPr>
        <w:t>81-1 is amended to remove r</w:t>
      </w:r>
      <w:r w:rsidR="00F96AB2" w:rsidRPr="007222C4">
        <w:rPr>
          <w:rFonts w:ascii="Arial" w:hAnsi="Arial" w:cs="Arial"/>
          <w:sz w:val="24"/>
        </w:rPr>
        <w:t xml:space="preserve">eference to the Police Director and shall be further amended to read:  Captain – one. </w:t>
      </w:r>
      <w:r w:rsidR="0010156D" w:rsidRPr="007222C4">
        <w:rPr>
          <w:rFonts w:ascii="Arial" w:hAnsi="Arial" w:cs="Arial"/>
          <w:sz w:val="24"/>
        </w:rPr>
        <w:t xml:space="preserve"> </w:t>
      </w:r>
    </w:p>
    <w:p w:rsidR="007222C4" w:rsidRPr="007222C4" w:rsidRDefault="007222C4" w:rsidP="007222C4">
      <w:pPr>
        <w:pStyle w:val="NoSpacing"/>
        <w:rPr>
          <w:rFonts w:ascii="Arial" w:hAnsi="Arial" w:cs="Arial"/>
          <w:sz w:val="24"/>
        </w:rPr>
      </w:pPr>
    </w:p>
    <w:p w:rsidR="0010156D" w:rsidRDefault="0010156D" w:rsidP="007222C4">
      <w:pPr>
        <w:pStyle w:val="NoSpacing"/>
        <w:ind w:firstLine="720"/>
        <w:rPr>
          <w:rFonts w:ascii="Arial" w:hAnsi="Arial" w:cs="Arial"/>
          <w:sz w:val="24"/>
        </w:rPr>
      </w:pPr>
      <w:proofErr w:type="gramStart"/>
      <w:r w:rsidRPr="007222C4">
        <w:rPr>
          <w:rFonts w:ascii="Arial" w:hAnsi="Arial" w:cs="Arial"/>
          <w:b/>
          <w:sz w:val="24"/>
        </w:rPr>
        <w:t>SECTION 2.</w:t>
      </w:r>
      <w:proofErr w:type="gramEnd"/>
      <w:r w:rsidRPr="007222C4">
        <w:rPr>
          <w:rFonts w:ascii="Arial" w:hAnsi="Arial" w:cs="Arial"/>
          <w:sz w:val="24"/>
        </w:rPr>
        <w:tab/>
        <w:t>That Section 2 and S</w:t>
      </w:r>
      <w:r w:rsidR="007222C4" w:rsidRPr="007222C4">
        <w:rPr>
          <w:rFonts w:ascii="Arial" w:hAnsi="Arial" w:cs="Arial"/>
          <w:sz w:val="24"/>
        </w:rPr>
        <w:t>ection 3 of Ordinance No.1541-2017</w:t>
      </w:r>
      <w:r w:rsidRPr="007222C4">
        <w:rPr>
          <w:rFonts w:ascii="Arial" w:hAnsi="Arial" w:cs="Arial"/>
          <w:sz w:val="24"/>
        </w:rPr>
        <w:t xml:space="preserve">are repealed. </w:t>
      </w:r>
    </w:p>
    <w:p w:rsidR="007222C4" w:rsidRPr="007222C4" w:rsidRDefault="007222C4" w:rsidP="007222C4">
      <w:pPr>
        <w:pStyle w:val="NoSpacing"/>
        <w:rPr>
          <w:rFonts w:ascii="Arial" w:hAnsi="Arial" w:cs="Arial"/>
          <w:sz w:val="24"/>
        </w:rPr>
      </w:pPr>
    </w:p>
    <w:p w:rsidR="00D6147A" w:rsidRDefault="0010156D" w:rsidP="007222C4">
      <w:pPr>
        <w:pStyle w:val="NoSpacing"/>
        <w:ind w:firstLine="720"/>
        <w:rPr>
          <w:rFonts w:ascii="Arial" w:hAnsi="Arial" w:cs="Arial"/>
          <w:sz w:val="24"/>
        </w:rPr>
      </w:pPr>
      <w:proofErr w:type="gramStart"/>
      <w:r w:rsidRPr="007222C4">
        <w:rPr>
          <w:rFonts w:ascii="Arial" w:hAnsi="Arial" w:cs="Arial"/>
          <w:b/>
          <w:sz w:val="24"/>
        </w:rPr>
        <w:t>SECTI</w:t>
      </w:r>
      <w:r w:rsidR="007222C4" w:rsidRPr="007222C4">
        <w:rPr>
          <w:rFonts w:ascii="Arial" w:hAnsi="Arial" w:cs="Arial"/>
          <w:b/>
          <w:sz w:val="24"/>
        </w:rPr>
        <w:tab/>
      </w:r>
      <w:r w:rsidRPr="007222C4">
        <w:rPr>
          <w:rFonts w:ascii="Arial" w:hAnsi="Arial" w:cs="Arial"/>
          <w:b/>
          <w:sz w:val="24"/>
        </w:rPr>
        <w:t>ON 3.</w:t>
      </w:r>
      <w:proofErr w:type="gramEnd"/>
      <w:r w:rsidRPr="007222C4">
        <w:rPr>
          <w:rFonts w:ascii="Arial" w:hAnsi="Arial" w:cs="Arial"/>
          <w:b/>
          <w:sz w:val="24"/>
        </w:rPr>
        <w:t xml:space="preserve"> </w:t>
      </w:r>
      <w:r w:rsidRPr="007222C4">
        <w:rPr>
          <w:rFonts w:ascii="Arial" w:hAnsi="Arial" w:cs="Arial"/>
          <w:sz w:val="24"/>
        </w:rPr>
        <w:tab/>
        <w:t xml:space="preserve">That Section 81-2 is amended to provide that the Chief of Police shall be the Executive Officer of the Department. </w:t>
      </w:r>
    </w:p>
    <w:p w:rsidR="007222C4" w:rsidRPr="007222C4" w:rsidRDefault="007222C4" w:rsidP="007222C4">
      <w:pPr>
        <w:pStyle w:val="NoSpacing"/>
        <w:rPr>
          <w:rFonts w:ascii="Arial" w:hAnsi="Arial" w:cs="Arial"/>
          <w:sz w:val="24"/>
        </w:rPr>
      </w:pPr>
    </w:p>
    <w:p w:rsidR="0010156D" w:rsidRDefault="0010156D" w:rsidP="007222C4">
      <w:pPr>
        <w:pStyle w:val="NoSpacing"/>
        <w:ind w:firstLine="720"/>
        <w:rPr>
          <w:rFonts w:ascii="Arial" w:hAnsi="Arial" w:cs="Arial"/>
          <w:sz w:val="24"/>
        </w:rPr>
      </w:pPr>
      <w:proofErr w:type="gramStart"/>
      <w:r w:rsidRPr="007222C4">
        <w:rPr>
          <w:rFonts w:ascii="Arial" w:hAnsi="Arial" w:cs="Arial"/>
          <w:b/>
          <w:sz w:val="24"/>
        </w:rPr>
        <w:t>SECTION 4.</w:t>
      </w:r>
      <w:proofErr w:type="gramEnd"/>
      <w:r w:rsidRPr="007222C4">
        <w:rPr>
          <w:rFonts w:ascii="Arial" w:hAnsi="Arial" w:cs="Arial"/>
          <w:sz w:val="24"/>
        </w:rPr>
        <w:t xml:space="preserve"> That Section 81-3 shall be amended as follows:</w:t>
      </w:r>
    </w:p>
    <w:p w:rsidR="007222C4" w:rsidRPr="007222C4" w:rsidRDefault="007222C4" w:rsidP="007222C4">
      <w:pPr>
        <w:pStyle w:val="NoSpacing"/>
        <w:rPr>
          <w:rFonts w:ascii="Arial" w:hAnsi="Arial" w:cs="Arial"/>
          <w:sz w:val="24"/>
        </w:rPr>
      </w:pPr>
    </w:p>
    <w:p w:rsidR="0010156D" w:rsidRPr="007222C4" w:rsidRDefault="0010156D" w:rsidP="007222C4">
      <w:pPr>
        <w:pStyle w:val="NoSpacing"/>
        <w:ind w:left="720" w:firstLine="720"/>
        <w:rPr>
          <w:rFonts w:ascii="Arial" w:hAnsi="Arial" w:cs="Arial"/>
          <w:sz w:val="24"/>
        </w:rPr>
      </w:pPr>
      <w:r w:rsidRPr="007222C4">
        <w:rPr>
          <w:rFonts w:ascii="Arial" w:hAnsi="Arial" w:cs="Arial"/>
          <w:sz w:val="24"/>
        </w:rPr>
        <w:t xml:space="preserve">A.  The Borough shall appoint a Chief of Police who shall have all of the powers set forth in </w:t>
      </w:r>
      <w:r w:rsidRPr="007222C4">
        <w:rPr>
          <w:rFonts w:ascii="Arial" w:hAnsi="Arial" w:cs="Arial"/>
          <w:sz w:val="24"/>
          <w:u w:val="single"/>
        </w:rPr>
        <w:t>N.J.S.A</w:t>
      </w:r>
      <w:r w:rsidRPr="007222C4">
        <w:rPr>
          <w:rFonts w:ascii="Arial" w:hAnsi="Arial" w:cs="Arial"/>
          <w:sz w:val="24"/>
        </w:rPr>
        <w:t xml:space="preserve">. 40A:14-118, and he shall be directly responsible to the Appropriate Authority for the efficiency and routine day-to-day operations thereof. Pursuant to the policies established by the Appropriate Authority, he shall:  </w:t>
      </w:r>
    </w:p>
    <w:p w:rsidR="0010156D" w:rsidRPr="007222C4" w:rsidRDefault="0010156D" w:rsidP="007222C4">
      <w:pPr>
        <w:pStyle w:val="NoSpacing"/>
        <w:ind w:left="720" w:firstLine="720"/>
        <w:rPr>
          <w:rFonts w:ascii="Arial" w:hAnsi="Arial" w:cs="Arial"/>
          <w:sz w:val="24"/>
        </w:rPr>
      </w:pPr>
      <w:r w:rsidRPr="007222C4">
        <w:rPr>
          <w:rFonts w:ascii="Arial" w:hAnsi="Arial" w:cs="Arial"/>
          <w:sz w:val="24"/>
        </w:rPr>
        <w:t>(1)</w:t>
      </w:r>
      <w:r w:rsidRPr="007222C4">
        <w:rPr>
          <w:rFonts w:ascii="Arial" w:hAnsi="Arial" w:cs="Arial"/>
          <w:sz w:val="24"/>
        </w:rPr>
        <w:tab/>
        <w:t>Administer and enforce rules and regulations and special emergency directives for the disposition and discipline of the force and its officers and personnel.</w:t>
      </w:r>
    </w:p>
    <w:p w:rsidR="0010156D" w:rsidRPr="007222C4" w:rsidRDefault="0010156D" w:rsidP="007222C4">
      <w:pPr>
        <w:pStyle w:val="NoSpacing"/>
        <w:ind w:left="720" w:firstLine="720"/>
        <w:rPr>
          <w:rFonts w:ascii="Arial" w:hAnsi="Arial" w:cs="Arial"/>
          <w:sz w:val="24"/>
        </w:rPr>
      </w:pPr>
      <w:r w:rsidRPr="007222C4">
        <w:rPr>
          <w:rFonts w:ascii="Arial" w:hAnsi="Arial" w:cs="Arial"/>
          <w:sz w:val="24"/>
        </w:rPr>
        <w:t>(2)</w:t>
      </w:r>
      <w:r w:rsidRPr="007222C4">
        <w:rPr>
          <w:rFonts w:ascii="Arial" w:hAnsi="Arial" w:cs="Arial"/>
          <w:sz w:val="24"/>
        </w:rPr>
        <w:tab/>
        <w:t xml:space="preserve">Have, </w:t>
      </w:r>
      <w:proofErr w:type="gramStart"/>
      <w:r w:rsidRPr="007222C4">
        <w:rPr>
          <w:rFonts w:ascii="Arial" w:hAnsi="Arial" w:cs="Arial"/>
          <w:sz w:val="24"/>
        </w:rPr>
        <w:t>exercise</w:t>
      </w:r>
      <w:proofErr w:type="gramEnd"/>
      <w:r w:rsidRPr="007222C4">
        <w:rPr>
          <w:rFonts w:ascii="Arial" w:hAnsi="Arial" w:cs="Arial"/>
          <w:sz w:val="24"/>
        </w:rPr>
        <w:t xml:space="preserve"> and discharge the functions, powers and duties of the force. </w:t>
      </w:r>
    </w:p>
    <w:p w:rsidR="0010156D" w:rsidRPr="007222C4" w:rsidRDefault="0010156D" w:rsidP="007222C4">
      <w:pPr>
        <w:pStyle w:val="NoSpacing"/>
        <w:ind w:left="720" w:firstLine="720"/>
        <w:rPr>
          <w:rFonts w:ascii="Arial" w:hAnsi="Arial" w:cs="Arial"/>
          <w:sz w:val="24"/>
        </w:rPr>
      </w:pPr>
      <w:r w:rsidRPr="007222C4">
        <w:rPr>
          <w:rFonts w:ascii="Arial" w:hAnsi="Arial" w:cs="Arial"/>
          <w:sz w:val="24"/>
        </w:rPr>
        <w:t>(3)</w:t>
      </w:r>
      <w:r w:rsidRPr="007222C4">
        <w:rPr>
          <w:rFonts w:ascii="Arial" w:hAnsi="Arial" w:cs="Arial"/>
          <w:sz w:val="24"/>
        </w:rPr>
        <w:tab/>
        <w:t xml:space="preserve">Prescribe the duties and assignments of all subordinates and other personnel. </w:t>
      </w:r>
    </w:p>
    <w:p w:rsidR="007C3E87" w:rsidRPr="007222C4" w:rsidRDefault="007C3E87" w:rsidP="007222C4">
      <w:pPr>
        <w:pStyle w:val="NoSpacing"/>
        <w:ind w:left="720" w:firstLine="720"/>
        <w:rPr>
          <w:rFonts w:ascii="Arial" w:hAnsi="Arial" w:cs="Arial"/>
          <w:sz w:val="24"/>
        </w:rPr>
      </w:pPr>
      <w:r w:rsidRPr="007222C4">
        <w:rPr>
          <w:rFonts w:ascii="Arial" w:hAnsi="Arial" w:cs="Arial"/>
          <w:sz w:val="24"/>
        </w:rPr>
        <w:t>(4)</w:t>
      </w:r>
      <w:r w:rsidRPr="007222C4">
        <w:rPr>
          <w:rFonts w:ascii="Arial" w:hAnsi="Arial" w:cs="Arial"/>
          <w:sz w:val="24"/>
        </w:rPr>
        <w:tab/>
        <w:t xml:space="preserve">Delegate such of his authority as he may deem necessary for the efficient </w:t>
      </w:r>
    </w:p>
    <w:p w:rsidR="0010156D" w:rsidRPr="007222C4" w:rsidRDefault="007222C4" w:rsidP="007222C4">
      <w:pPr>
        <w:pStyle w:val="NoSpacing"/>
        <w:ind w:left="720" w:firstLine="720"/>
        <w:rPr>
          <w:rFonts w:ascii="Arial" w:hAnsi="Arial" w:cs="Arial"/>
          <w:sz w:val="24"/>
        </w:rPr>
      </w:pPr>
      <w:r>
        <w:rPr>
          <w:rFonts w:ascii="Arial" w:hAnsi="Arial" w:cs="Arial"/>
          <w:sz w:val="24"/>
        </w:rPr>
        <w:t>(5</w:t>
      </w:r>
      <w:r w:rsidR="0010156D" w:rsidRPr="007222C4">
        <w:rPr>
          <w:rFonts w:ascii="Arial" w:hAnsi="Arial" w:cs="Arial"/>
          <w:sz w:val="24"/>
        </w:rPr>
        <w:t>)</w:t>
      </w:r>
      <w:r w:rsidR="0010156D" w:rsidRPr="007222C4">
        <w:rPr>
          <w:rFonts w:ascii="Arial" w:hAnsi="Arial" w:cs="Arial"/>
          <w:sz w:val="24"/>
        </w:rPr>
        <w:tab/>
        <w:t>Delegate such of his authority as he may deem necessary for the efficient operatio</w:t>
      </w:r>
      <w:r w:rsidR="007C3E87" w:rsidRPr="007222C4">
        <w:rPr>
          <w:rFonts w:ascii="Arial" w:hAnsi="Arial" w:cs="Arial"/>
          <w:sz w:val="24"/>
        </w:rPr>
        <w:t>n of the force to be exercised under his direction and supervision.</w:t>
      </w:r>
    </w:p>
    <w:p w:rsidR="007C3E87" w:rsidRDefault="007222C4" w:rsidP="007222C4">
      <w:pPr>
        <w:pStyle w:val="NoSpacing"/>
        <w:ind w:left="720" w:firstLine="720"/>
        <w:rPr>
          <w:rFonts w:ascii="Arial" w:hAnsi="Arial" w:cs="Arial"/>
          <w:sz w:val="24"/>
        </w:rPr>
      </w:pPr>
      <w:r>
        <w:rPr>
          <w:rFonts w:ascii="Arial" w:hAnsi="Arial" w:cs="Arial"/>
          <w:sz w:val="24"/>
        </w:rPr>
        <w:t>(6</w:t>
      </w:r>
      <w:r w:rsidR="007C3E87" w:rsidRPr="007222C4">
        <w:rPr>
          <w:rFonts w:ascii="Arial" w:hAnsi="Arial" w:cs="Arial"/>
          <w:sz w:val="24"/>
        </w:rPr>
        <w:t>)</w:t>
      </w:r>
      <w:r w:rsidR="007C3E87" w:rsidRPr="007222C4">
        <w:rPr>
          <w:rFonts w:ascii="Arial" w:hAnsi="Arial" w:cs="Arial"/>
          <w:sz w:val="24"/>
        </w:rPr>
        <w:tab/>
        <w:t xml:space="preserve">Report at least monthly to the appropriate authority in such form as shall be described by such authority on the operation of the force during the preceding month and make such other reports as may be requested by such authority. </w:t>
      </w:r>
    </w:p>
    <w:p w:rsidR="00951693" w:rsidRDefault="00951693" w:rsidP="007222C4">
      <w:pPr>
        <w:pStyle w:val="NoSpacing"/>
        <w:ind w:left="720" w:firstLine="720"/>
        <w:rPr>
          <w:rFonts w:ascii="Arial" w:hAnsi="Arial" w:cs="Arial"/>
          <w:sz w:val="24"/>
        </w:rPr>
      </w:pPr>
    </w:p>
    <w:p w:rsidR="00951693" w:rsidRDefault="00951693" w:rsidP="007222C4">
      <w:pPr>
        <w:pStyle w:val="NoSpacing"/>
        <w:ind w:left="720" w:firstLine="720"/>
        <w:rPr>
          <w:rFonts w:ascii="Arial" w:hAnsi="Arial" w:cs="Arial"/>
          <w:sz w:val="24"/>
        </w:rPr>
      </w:pPr>
    </w:p>
    <w:p w:rsidR="007222C4" w:rsidRPr="007222C4" w:rsidRDefault="007222C4" w:rsidP="007222C4">
      <w:pPr>
        <w:pStyle w:val="NoSpacing"/>
        <w:ind w:left="720" w:firstLine="720"/>
        <w:rPr>
          <w:rFonts w:ascii="Arial" w:hAnsi="Arial" w:cs="Arial"/>
          <w:sz w:val="24"/>
        </w:rPr>
      </w:pPr>
    </w:p>
    <w:p w:rsidR="007C3E87" w:rsidRDefault="007C3E87" w:rsidP="007222C4">
      <w:pPr>
        <w:pStyle w:val="NoSpacing"/>
        <w:ind w:firstLine="720"/>
        <w:rPr>
          <w:rFonts w:ascii="Arial" w:hAnsi="Arial" w:cs="Arial"/>
          <w:sz w:val="24"/>
        </w:rPr>
      </w:pPr>
      <w:proofErr w:type="gramStart"/>
      <w:r w:rsidRPr="007222C4">
        <w:rPr>
          <w:rFonts w:ascii="Arial" w:hAnsi="Arial" w:cs="Arial"/>
          <w:b/>
          <w:sz w:val="24"/>
        </w:rPr>
        <w:lastRenderedPageBreak/>
        <w:t>SECTION 5</w:t>
      </w:r>
      <w:r w:rsidRPr="007222C4">
        <w:rPr>
          <w:rFonts w:ascii="Arial" w:hAnsi="Arial" w:cs="Arial"/>
          <w:sz w:val="24"/>
        </w:rPr>
        <w:t>.</w:t>
      </w:r>
      <w:proofErr w:type="gramEnd"/>
      <w:r w:rsidRPr="007222C4">
        <w:rPr>
          <w:rFonts w:ascii="Arial" w:hAnsi="Arial" w:cs="Arial"/>
          <w:sz w:val="24"/>
        </w:rPr>
        <w:t xml:space="preserve">  Section 81-4, 5, 7, and 9 shall be amended to replace the words </w:t>
      </w:r>
      <w:bookmarkStart w:id="0" w:name="_GoBack"/>
      <w:bookmarkEnd w:id="0"/>
      <w:r w:rsidRPr="007222C4">
        <w:rPr>
          <w:rFonts w:ascii="Arial" w:hAnsi="Arial" w:cs="Arial"/>
          <w:sz w:val="24"/>
        </w:rPr>
        <w:t xml:space="preserve">“Chief of Police and/or Director of Police” with the words “Chief of Police”.  </w:t>
      </w:r>
    </w:p>
    <w:p w:rsidR="007222C4" w:rsidRPr="007222C4" w:rsidRDefault="007222C4" w:rsidP="007222C4">
      <w:pPr>
        <w:pStyle w:val="NoSpacing"/>
        <w:ind w:firstLine="720"/>
        <w:rPr>
          <w:rFonts w:ascii="Arial" w:hAnsi="Arial" w:cs="Arial"/>
          <w:sz w:val="24"/>
        </w:rPr>
      </w:pPr>
    </w:p>
    <w:p w:rsidR="00336FAC" w:rsidRDefault="007C3E87" w:rsidP="007222C4">
      <w:pPr>
        <w:pStyle w:val="NoSpacing"/>
        <w:ind w:firstLine="720"/>
        <w:rPr>
          <w:rFonts w:ascii="Arial" w:hAnsi="Arial" w:cs="Arial"/>
          <w:sz w:val="24"/>
        </w:rPr>
      </w:pPr>
      <w:proofErr w:type="gramStart"/>
      <w:r w:rsidRPr="007222C4">
        <w:rPr>
          <w:rFonts w:ascii="Arial" w:hAnsi="Arial" w:cs="Arial"/>
          <w:b/>
          <w:sz w:val="24"/>
        </w:rPr>
        <w:t>SECTION 6.</w:t>
      </w:r>
      <w:proofErr w:type="gramEnd"/>
      <w:r w:rsidRPr="007222C4">
        <w:rPr>
          <w:rFonts w:ascii="Arial" w:hAnsi="Arial" w:cs="Arial"/>
          <w:sz w:val="24"/>
        </w:rPr>
        <w:tab/>
        <w:t>Section 81-13 shall be amended to</w:t>
      </w:r>
      <w:r w:rsidR="00336FAC" w:rsidRPr="007222C4">
        <w:rPr>
          <w:rFonts w:ascii="Arial" w:hAnsi="Arial" w:cs="Arial"/>
          <w:sz w:val="24"/>
        </w:rPr>
        <w:t xml:space="preserve"> read:  Pursuant to </w:t>
      </w:r>
      <w:r w:rsidR="00336FAC" w:rsidRPr="007222C4">
        <w:rPr>
          <w:rFonts w:ascii="Arial" w:hAnsi="Arial" w:cs="Arial"/>
          <w:sz w:val="24"/>
          <w:u w:val="single"/>
        </w:rPr>
        <w:t>N.J.S.A.</w:t>
      </w:r>
      <w:r w:rsidR="00336FAC" w:rsidRPr="007222C4">
        <w:rPr>
          <w:rFonts w:ascii="Arial" w:hAnsi="Arial" w:cs="Arial"/>
          <w:sz w:val="24"/>
        </w:rPr>
        <w:t xml:space="preserve"> 40A:14-118, the Borough Administrator is designated as the appropriate authority to whom the Chief of Police shall be directly responsible and which shall be empowered to adopt rules and regulations, consistent with this provision, for the government of the police force. </w:t>
      </w:r>
    </w:p>
    <w:p w:rsidR="007222C4" w:rsidRPr="007222C4" w:rsidRDefault="007222C4" w:rsidP="007222C4">
      <w:pPr>
        <w:pStyle w:val="NoSpacing"/>
        <w:rPr>
          <w:rFonts w:ascii="Arial" w:hAnsi="Arial" w:cs="Arial"/>
          <w:sz w:val="24"/>
        </w:rPr>
      </w:pPr>
    </w:p>
    <w:p w:rsidR="007C3E87" w:rsidRPr="007222C4" w:rsidRDefault="007C3E87" w:rsidP="007222C4">
      <w:pPr>
        <w:pStyle w:val="NoSpacing"/>
        <w:ind w:firstLine="720"/>
        <w:rPr>
          <w:rFonts w:ascii="Arial" w:hAnsi="Arial" w:cs="Arial"/>
          <w:sz w:val="24"/>
        </w:rPr>
      </w:pPr>
      <w:proofErr w:type="gramStart"/>
      <w:r w:rsidRPr="007222C4">
        <w:rPr>
          <w:rFonts w:ascii="Arial" w:hAnsi="Arial" w:cs="Arial"/>
          <w:b/>
          <w:sz w:val="24"/>
        </w:rPr>
        <w:t>SECTION 7</w:t>
      </w:r>
      <w:r w:rsidR="00C85DA6" w:rsidRPr="007222C4">
        <w:rPr>
          <w:rFonts w:ascii="Arial" w:hAnsi="Arial" w:cs="Arial"/>
          <w:b/>
          <w:sz w:val="24"/>
        </w:rPr>
        <w:t>.</w:t>
      </w:r>
      <w:proofErr w:type="gramEnd"/>
      <w:r w:rsidR="00C85DA6" w:rsidRPr="007222C4">
        <w:rPr>
          <w:rFonts w:ascii="Arial" w:hAnsi="Arial" w:cs="Arial"/>
          <w:b/>
          <w:sz w:val="24"/>
        </w:rPr>
        <w:t xml:space="preserve"> </w:t>
      </w:r>
      <w:r w:rsidR="00C85DA6" w:rsidRPr="007222C4">
        <w:rPr>
          <w:rFonts w:ascii="Arial" w:hAnsi="Arial" w:cs="Arial"/>
          <w:sz w:val="24"/>
        </w:rPr>
        <w:t xml:space="preserve"> </w:t>
      </w:r>
      <w:proofErr w:type="gramStart"/>
      <w:r w:rsidR="00C85DA6" w:rsidRPr="007222C4">
        <w:rPr>
          <w:rFonts w:ascii="Arial" w:hAnsi="Arial" w:cs="Arial"/>
          <w:sz w:val="24"/>
        </w:rPr>
        <w:t>Severability.</w:t>
      </w:r>
      <w:proofErr w:type="gramEnd"/>
      <w:r w:rsidR="00C85DA6" w:rsidRPr="007222C4">
        <w:rPr>
          <w:rFonts w:ascii="Arial" w:hAnsi="Arial" w:cs="Arial"/>
          <w:sz w:val="24"/>
        </w:rPr>
        <w:t xml:space="preserve">  </w:t>
      </w:r>
      <w:r w:rsidR="007222C4">
        <w:rPr>
          <w:rFonts w:ascii="Arial" w:hAnsi="Arial" w:cs="Arial"/>
          <w:sz w:val="24"/>
        </w:rPr>
        <w:t>I</w:t>
      </w:r>
      <w:r w:rsidR="00C85DA6" w:rsidRPr="007222C4">
        <w:rPr>
          <w:rFonts w:ascii="Arial" w:hAnsi="Arial" w:cs="Arial"/>
          <w:sz w:val="24"/>
        </w:rPr>
        <w:t xml:space="preserve">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7222C4" w:rsidRDefault="007222C4" w:rsidP="007222C4">
      <w:pPr>
        <w:pStyle w:val="NoSpacing"/>
        <w:rPr>
          <w:rFonts w:ascii="Arial" w:hAnsi="Arial" w:cs="Arial"/>
          <w:sz w:val="24"/>
        </w:rPr>
      </w:pPr>
    </w:p>
    <w:p w:rsidR="007222C4" w:rsidRDefault="00C85DA6" w:rsidP="007222C4">
      <w:pPr>
        <w:pStyle w:val="NoSpacing"/>
        <w:ind w:firstLine="720"/>
        <w:rPr>
          <w:rFonts w:ascii="Arial" w:hAnsi="Arial" w:cs="Arial"/>
          <w:sz w:val="24"/>
        </w:rPr>
      </w:pPr>
      <w:proofErr w:type="gramStart"/>
      <w:r w:rsidRPr="007222C4">
        <w:rPr>
          <w:rFonts w:ascii="Arial" w:hAnsi="Arial" w:cs="Arial"/>
          <w:b/>
          <w:sz w:val="24"/>
        </w:rPr>
        <w:t xml:space="preserve">SECTION </w:t>
      </w:r>
      <w:r w:rsidR="007C3E87" w:rsidRPr="007222C4">
        <w:rPr>
          <w:rFonts w:ascii="Arial" w:hAnsi="Arial" w:cs="Arial"/>
          <w:b/>
          <w:sz w:val="24"/>
        </w:rPr>
        <w:t>8</w:t>
      </w:r>
      <w:r w:rsidRPr="007222C4">
        <w:rPr>
          <w:rFonts w:ascii="Arial" w:hAnsi="Arial" w:cs="Arial"/>
          <w:sz w:val="24"/>
        </w:rPr>
        <w:t>.</w:t>
      </w:r>
      <w:proofErr w:type="gramEnd"/>
      <w:r w:rsidRPr="007222C4">
        <w:rPr>
          <w:rFonts w:ascii="Arial" w:hAnsi="Arial" w:cs="Arial"/>
          <w:sz w:val="24"/>
        </w:rPr>
        <w:t xml:space="preserve">  </w:t>
      </w:r>
      <w:proofErr w:type="gramStart"/>
      <w:r w:rsidRPr="007222C4">
        <w:rPr>
          <w:rFonts w:ascii="Arial" w:hAnsi="Arial" w:cs="Arial"/>
          <w:sz w:val="24"/>
        </w:rPr>
        <w:t>Effective Date.</w:t>
      </w:r>
      <w:proofErr w:type="gramEnd"/>
      <w:r w:rsidR="007222C4">
        <w:rPr>
          <w:rFonts w:ascii="Arial" w:hAnsi="Arial" w:cs="Arial"/>
          <w:sz w:val="24"/>
        </w:rPr>
        <w:t xml:space="preserve"> </w:t>
      </w:r>
      <w:r w:rsidRPr="007222C4">
        <w:rPr>
          <w:rFonts w:ascii="Arial" w:hAnsi="Arial" w:cs="Arial"/>
          <w:sz w:val="24"/>
        </w:rPr>
        <w:t>This ordinance shall take effect immediately upon final publication as required by law.</w:t>
      </w:r>
    </w:p>
    <w:p w:rsidR="00C85DA6" w:rsidRPr="007222C4" w:rsidRDefault="00C85DA6" w:rsidP="007222C4">
      <w:pPr>
        <w:pStyle w:val="NoSpacing"/>
        <w:ind w:firstLine="720"/>
        <w:rPr>
          <w:rFonts w:ascii="Arial" w:hAnsi="Arial" w:cs="Arial"/>
          <w:sz w:val="24"/>
        </w:rPr>
      </w:pPr>
      <w:r w:rsidRPr="007222C4">
        <w:rPr>
          <w:rFonts w:ascii="Arial" w:hAnsi="Arial" w:cs="Arial"/>
          <w:sz w:val="24"/>
        </w:rPr>
        <w:t xml:space="preserve"> </w:t>
      </w:r>
    </w:p>
    <w:p w:rsidR="00C85DA6" w:rsidRPr="007222C4" w:rsidRDefault="007222C4" w:rsidP="007222C4">
      <w:pPr>
        <w:pStyle w:val="NoSpacing"/>
        <w:ind w:firstLine="720"/>
        <w:rPr>
          <w:rFonts w:ascii="Arial" w:hAnsi="Arial" w:cs="Arial"/>
          <w:sz w:val="24"/>
        </w:rPr>
      </w:pPr>
      <w:proofErr w:type="gramStart"/>
      <w:r w:rsidRPr="007222C4">
        <w:rPr>
          <w:rFonts w:ascii="Arial" w:hAnsi="Arial" w:cs="Arial"/>
          <w:b/>
          <w:sz w:val="24"/>
        </w:rPr>
        <w:t>SECTION</w:t>
      </w:r>
      <w:r w:rsidR="00C85DA6" w:rsidRPr="007222C4">
        <w:rPr>
          <w:rFonts w:ascii="Arial" w:hAnsi="Arial" w:cs="Arial"/>
          <w:b/>
          <w:sz w:val="24"/>
        </w:rPr>
        <w:t xml:space="preserve"> </w:t>
      </w:r>
      <w:r w:rsidR="007C3E87" w:rsidRPr="007222C4">
        <w:rPr>
          <w:rFonts w:ascii="Arial" w:hAnsi="Arial" w:cs="Arial"/>
          <w:b/>
          <w:sz w:val="24"/>
        </w:rPr>
        <w:t>9</w:t>
      </w:r>
      <w:r w:rsidR="00C85DA6" w:rsidRPr="007222C4">
        <w:rPr>
          <w:rFonts w:ascii="Arial" w:hAnsi="Arial" w:cs="Arial"/>
          <w:b/>
          <w:sz w:val="24"/>
        </w:rPr>
        <w:t>.</w:t>
      </w:r>
      <w:proofErr w:type="gramEnd"/>
      <w:r w:rsidR="00C85DA6" w:rsidRPr="007222C4">
        <w:rPr>
          <w:rFonts w:ascii="Arial" w:hAnsi="Arial" w:cs="Arial"/>
          <w:sz w:val="24"/>
        </w:rPr>
        <w:t xml:space="preserve">  </w:t>
      </w:r>
      <w:proofErr w:type="gramStart"/>
      <w:r w:rsidR="00C85DA6" w:rsidRPr="007222C4">
        <w:rPr>
          <w:rFonts w:ascii="Arial" w:hAnsi="Arial" w:cs="Arial"/>
          <w:sz w:val="24"/>
        </w:rPr>
        <w:t>Repeal of Inconsistent Ordinances.</w:t>
      </w:r>
      <w:proofErr w:type="gramEnd"/>
      <w:r>
        <w:rPr>
          <w:rFonts w:ascii="Arial" w:hAnsi="Arial" w:cs="Arial"/>
          <w:sz w:val="24"/>
        </w:rPr>
        <w:t xml:space="preserve"> </w:t>
      </w:r>
      <w:r w:rsidR="00C85DA6" w:rsidRPr="007222C4">
        <w:rPr>
          <w:rFonts w:ascii="Arial" w:hAnsi="Arial" w:cs="Arial"/>
          <w:sz w:val="24"/>
        </w:rPr>
        <w:t>All ordinance and parts of ordinances which are inconsistent with the provisions of this ordinance are hereby repealed to the extent of such inconsistency.</w:t>
      </w:r>
    </w:p>
    <w:p w:rsidR="00C85DA6" w:rsidRDefault="00C85DA6" w:rsidP="007222C4">
      <w:pPr>
        <w:pStyle w:val="NoSpacing"/>
        <w:rPr>
          <w:rFonts w:ascii="Arial" w:hAnsi="Arial" w:cs="Arial"/>
          <w:sz w:val="24"/>
        </w:rPr>
      </w:pPr>
    </w:p>
    <w:p w:rsidR="00951693" w:rsidRPr="007222C4" w:rsidRDefault="00951693" w:rsidP="007222C4">
      <w:pPr>
        <w:pStyle w:val="NoSpacing"/>
        <w:rPr>
          <w:rFonts w:ascii="Arial" w:hAnsi="Arial" w:cs="Arial"/>
          <w:sz w:val="24"/>
        </w:rPr>
      </w:pPr>
    </w:p>
    <w:p w:rsidR="00951693" w:rsidRPr="00951693" w:rsidRDefault="00951693" w:rsidP="00951693">
      <w:pPr>
        <w:spacing w:after="0" w:line="240" w:lineRule="auto"/>
        <w:ind w:left="4320" w:firstLine="720"/>
        <w:jc w:val="both"/>
        <w:rPr>
          <w:rFonts w:ascii="Arial" w:hAnsi="Arial" w:cs="Arial"/>
          <w:color w:val="000000"/>
          <w:sz w:val="24"/>
        </w:rPr>
      </w:pPr>
      <w:r w:rsidRPr="00951693">
        <w:rPr>
          <w:rFonts w:ascii="Arial" w:hAnsi="Arial" w:cs="Arial"/>
          <w:color w:val="000000"/>
          <w:sz w:val="24"/>
        </w:rPr>
        <w:t xml:space="preserve">______________________________ </w:t>
      </w:r>
    </w:p>
    <w:p w:rsidR="00951693" w:rsidRPr="00951693" w:rsidRDefault="00951693" w:rsidP="00951693">
      <w:pPr>
        <w:spacing w:after="0" w:line="240" w:lineRule="auto"/>
        <w:jc w:val="both"/>
        <w:rPr>
          <w:rFonts w:ascii="Arial" w:hAnsi="Arial" w:cs="Arial"/>
          <w:color w:val="000000"/>
          <w:sz w:val="24"/>
        </w:rPr>
      </w:pP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t>Michael J. McPartland, Mayor</w:t>
      </w:r>
    </w:p>
    <w:p w:rsidR="00951693" w:rsidRPr="00951693" w:rsidRDefault="00951693" w:rsidP="00951693">
      <w:pPr>
        <w:spacing w:after="0" w:line="240" w:lineRule="auto"/>
        <w:jc w:val="both"/>
        <w:rPr>
          <w:rFonts w:ascii="Arial" w:hAnsi="Arial" w:cs="Arial"/>
          <w:color w:val="000000"/>
          <w:sz w:val="24"/>
        </w:rPr>
      </w:pPr>
    </w:p>
    <w:p w:rsidR="00951693" w:rsidRPr="00951693" w:rsidRDefault="00951693" w:rsidP="00951693">
      <w:pPr>
        <w:spacing w:after="0" w:line="240" w:lineRule="auto"/>
        <w:jc w:val="both"/>
        <w:rPr>
          <w:rFonts w:ascii="Arial" w:hAnsi="Arial" w:cs="Arial"/>
          <w:color w:val="000000"/>
          <w:sz w:val="24"/>
        </w:rPr>
      </w:pPr>
      <w:r w:rsidRPr="00951693">
        <w:rPr>
          <w:rFonts w:ascii="Arial" w:hAnsi="Arial" w:cs="Arial"/>
          <w:color w:val="000000"/>
          <w:sz w:val="24"/>
        </w:rPr>
        <w:t>ATTEST:</w:t>
      </w:r>
    </w:p>
    <w:p w:rsidR="00951693" w:rsidRPr="00951693" w:rsidRDefault="00951693" w:rsidP="00951693">
      <w:pPr>
        <w:spacing w:after="0" w:line="240" w:lineRule="auto"/>
        <w:jc w:val="both"/>
        <w:rPr>
          <w:rFonts w:ascii="Arial" w:hAnsi="Arial" w:cs="Arial"/>
          <w:color w:val="000000"/>
          <w:sz w:val="24"/>
        </w:rPr>
      </w:pPr>
    </w:p>
    <w:p w:rsidR="00951693" w:rsidRPr="00951693" w:rsidRDefault="00951693" w:rsidP="00951693">
      <w:pPr>
        <w:spacing w:after="0" w:line="240" w:lineRule="auto"/>
        <w:jc w:val="both"/>
        <w:rPr>
          <w:rFonts w:ascii="Arial" w:hAnsi="Arial" w:cs="Arial"/>
          <w:color w:val="000000"/>
          <w:sz w:val="24"/>
        </w:rPr>
      </w:pPr>
      <w:r w:rsidRPr="00951693">
        <w:rPr>
          <w:rFonts w:ascii="Arial" w:hAnsi="Arial" w:cs="Arial"/>
          <w:color w:val="000000"/>
          <w:sz w:val="24"/>
        </w:rPr>
        <w:t xml:space="preserve">__________________________________ </w:t>
      </w:r>
    </w:p>
    <w:p w:rsidR="00951693" w:rsidRPr="00951693" w:rsidRDefault="00951693" w:rsidP="00951693">
      <w:pPr>
        <w:spacing w:after="0" w:line="240" w:lineRule="auto"/>
        <w:jc w:val="both"/>
        <w:rPr>
          <w:rFonts w:ascii="Arial" w:hAnsi="Arial" w:cs="Arial"/>
          <w:color w:val="000000"/>
          <w:sz w:val="24"/>
        </w:rPr>
      </w:pPr>
      <w:proofErr w:type="gramStart"/>
      <w:r w:rsidRPr="00951693">
        <w:rPr>
          <w:rFonts w:ascii="Arial" w:hAnsi="Arial" w:cs="Arial"/>
          <w:color w:val="000000"/>
          <w:sz w:val="24"/>
        </w:rPr>
        <w:t>Annamarie  O’Connor</w:t>
      </w:r>
      <w:proofErr w:type="gramEnd"/>
      <w:r w:rsidRPr="00951693">
        <w:rPr>
          <w:rFonts w:ascii="Arial" w:hAnsi="Arial" w:cs="Arial"/>
          <w:color w:val="000000"/>
          <w:sz w:val="24"/>
        </w:rPr>
        <w:t xml:space="preserve">, RMC, </w:t>
      </w:r>
    </w:p>
    <w:p w:rsidR="00951693" w:rsidRPr="00951693" w:rsidRDefault="00951693" w:rsidP="00951693">
      <w:pPr>
        <w:spacing w:after="0" w:line="240" w:lineRule="auto"/>
        <w:jc w:val="both"/>
        <w:rPr>
          <w:rFonts w:ascii="Arial" w:hAnsi="Arial" w:cs="Arial"/>
          <w:sz w:val="24"/>
        </w:rPr>
      </w:pPr>
      <w:r w:rsidRPr="00951693">
        <w:rPr>
          <w:rFonts w:ascii="Arial" w:hAnsi="Arial" w:cs="Arial"/>
          <w:color w:val="000000"/>
          <w:sz w:val="24"/>
        </w:rPr>
        <w:t>Borough Clerk</w:t>
      </w:r>
      <w:r w:rsidRPr="00951693">
        <w:rPr>
          <w:rFonts w:ascii="Arial" w:hAnsi="Arial" w:cs="Arial"/>
          <w:sz w:val="24"/>
        </w:rPr>
        <w:t xml:space="preserve"> </w:t>
      </w:r>
    </w:p>
    <w:p w:rsidR="00951693" w:rsidRPr="00951693" w:rsidRDefault="00951693" w:rsidP="00951693">
      <w:pPr>
        <w:spacing w:after="0" w:line="240" w:lineRule="auto"/>
        <w:jc w:val="both"/>
        <w:rPr>
          <w:rFonts w:ascii="Arial" w:hAnsi="Arial" w:cs="Arial"/>
          <w:sz w:val="24"/>
        </w:rPr>
      </w:pPr>
    </w:p>
    <w:p w:rsidR="00951693" w:rsidRPr="00951693" w:rsidRDefault="00951693" w:rsidP="00951693">
      <w:pPr>
        <w:spacing w:after="0" w:line="240" w:lineRule="auto"/>
        <w:jc w:val="both"/>
        <w:rPr>
          <w:rFonts w:ascii="Arial" w:hAnsi="Arial" w:cs="Arial"/>
          <w:sz w:val="24"/>
        </w:rPr>
      </w:pPr>
      <w:r w:rsidRPr="00951693">
        <w:rPr>
          <w:rFonts w:ascii="Arial" w:hAnsi="Arial" w:cs="Arial"/>
          <w:sz w:val="24"/>
        </w:rPr>
        <w:t>INTRODUCED:</w:t>
      </w:r>
      <w:r w:rsidRPr="00951693">
        <w:rPr>
          <w:rFonts w:ascii="Arial" w:hAnsi="Arial" w:cs="Arial"/>
          <w:sz w:val="24"/>
        </w:rPr>
        <w:tab/>
      </w:r>
      <w:r w:rsidR="005862B6">
        <w:rPr>
          <w:rFonts w:ascii="Arial" w:hAnsi="Arial" w:cs="Arial"/>
          <w:sz w:val="24"/>
        </w:rPr>
        <w:t>October 2, 2017</w:t>
      </w:r>
    </w:p>
    <w:p w:rsidR="00951693" w:rsidRPr="00951693" w:rsidRDefault="00951693" w:rsidP="00951693">
      <w:pPr>
        <w:spacing w:after="0" w:line="240" w:lineRule="auto"/>
        <w:jc w:val="both"/>
        <w:rPr>
          <w:rFonts w:ascii="Arial" w:hAnsi="Arial" w:cs="Arial"/>
          <w:sz w:val="24"/>
        </w:rPr>
      </w:pPr>
    </w:p>
    <w:p w:rsidR="00951693" w:rsidRPr="00951693" w:rsidRDefault="00951693" w:rsidP="00951693">
      <w:pPr>
        <w:spacing w:after="0" w:line="240" w:lineRule="auto"/>
        <w:jc w:val="both"/>
        <w:rPr>
          <w:rFonts w:ascii="Arial" w:hAnsi="Arial" w:cs="Arial"/>
          <w:sz w:val="24"/>
        </w:rPr>
      </w:pPr>
      <w:r w:rsidRPr="00951693">
        <w:rPr>
          <w:rFonts w:ascii="Arial" w:hAnsi="Arial" w:cs="Arial"/>
          <w:sz w:val="24"/>
        </w:rPr>
        <w:t>ADOPTED:</w:t>
      </w:r>
    </w:p>
    <w:p w:rsidR="00951693" w:rsidRPr="00951693" w:rsidRDefault="00951693" w:rsidP="00951693">
      <w:pPr>
        <w:spacing w:after="0" w:line="240" w:lineRule="auto"/>
        <w:jc w:val="both"/>
        <w:rPr>
          <w:rFonts w:ascii="Arial" w:hAnsi="Arial" w:cs="Arial"/>
          <w:sz w:val="24"/>
        </w:rPr>
      </w:pPr>
    </w:p>
    <w:p w:rsidR="00951693" w:rsidRPr="00951693" w:rsidRDefault="00951693" w:rsidP="00951693">
      <w:pPr>
        <w:spacing w:after="0" w:line="240" w:lineRule="auto"/>
        <w:jc w:val="both"/>
        <w:rPr>
          <w:rFonts w:ascii="Arial" w:hAnsi="Arial" w:cs="Arial"/>
          <w:sz w:val="24"/>
        </w:rPr>
      </w:pPr>
      <w:r w:rsidRPr="00951693">
        <w:rPr>
          <w:rFonts w:ascii="Arial" w:hAnsi="Arial" w:cs="Arial"/>
          <w:sz w:val="24"/>
        </w:rPr>
        <w:t>APPROVED:</w:t>
      </w:r>
    </w:p>
    <w:p w:rsidR="00D6147A" w:rsidRPr="007222C4" w:rsidRDefault="00D6147A" w:rsidP="00B9664A">
      <w:pPr>
        <w:spacing w:line="480" w:lineRule="auto"/>
        <w:rPr>
          <w:rFonts w:ascii="Arial" w:hAnsi="Arial" w:cs="Arial"/>
          <w:b/>
          <w:sz w:val="28"/>
          <w:szCs w:val="24"/>
        </w:rPr>
      </w:pPr>
    </w:p>
    <w:p w:rsidR="00D6147A" w:rsidRPr="007222C4" w:rsidRDefault="00D6147A" w:rsidP="00EE2CDE">
      <w:pPr>
        <w:rPr>
          <w:rFonts w:ascii="Arial" w:hAnsi="Arial" w:cs="Arial"/>
          <w:sz w:val="28"/>
          <w:szCs w:val="24"/>
        </w:rPr>
      </w:pPr>
      <w:r w:rsidRPr="007222C4">
        <w:rPr>
          <w:rFonts w:ascii="Arial" w:hAnsi="Arial" w:cs="Arial"/>
          <w:sz w:val="28"/>
          <w:szCs w:val="24"/>
        </w:rPr>
        <w:tab/>
      </w:r>
    </w:p>
    <w:p w:rsidR="00951693" w:rsidRPr="007222C4" w:rsidRDefault="00951693">
      <w:pPr>
        <w:rPr>
          <w:rFonts w:ascii="Arial" w:hAnsi="Arial" w:cs="Arial"/>
          <w:sz w:val="28"/>
          <w:szCs w:val="24"/>
        </w:rPr>
      </w:pPr>
    </w:p>
    <w:sectPr w:rsidR="00951693" w:rsidRPr="0072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DE"/>
    <w:rsid w:val="0010156D"/>
    <w:rsid w:val="00336FAC"/>
    <w:rsid w:val="005862B6"/>
    <w:rsid w:val="007222C4"/>
    <w:rsid w:val="007C3E87"/>
    <w:rsid w:val="008C054C"/>
    <w:rsid w:val="008D6A95"/>
    <w:rsid w:val="009430DF"/>
    <w:rsid w:val="00951693"/>
    <w:rsid w:val="00B8373E"/>
    <w:rsid w:val="00B87C0F"/>
    <w:rsid w:val="00B9664A"/>
    <w:rsid w:val="00C85DA6"/>
    <w:rsid w:val="00CF170A"/>
    <w:rsid w:val="00D6147A"/>
    <w:rsid w:val="00EE2CDE"/>
    <w:rsid w:val="00F61553"/>
    <w:rsid w:val="00F65FDB"/>
    <w:rsid w:val="00F9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4A"/>
    <w:rPr>
      <w:rFonts w:ascii="Segoe UI" w:hAnsi="Segoe UI" w:cs="Segoe UI"/>
      <w:sz w:val="18"/>
      <w:szCs w:val="18"/>
    </w:rPr>
  </w:style>
  <w:style w:type="paragraph" w:styleId="NoSpacing">
    <w:name w:val="No Spacing"/>
    <w:uiPriority w:val="1"/>
    <w:qFormat/>
    <w:rsid w:val="007222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64A"/>
    <w:rPr>
      <w:rFonts w:ascii="Segoe UI" w:hAnsi="Segoe UI" w:cs="Segoe UI"/>
      <w:sz w:val="18"/>
      <w:szCs w:val="18"/>
    </w:rPr>
  </w:style>
  <w:style w:type="paragraph" w:styleId="NoSpacing">
    <w:name w:val="No Spacing"/>
    <w:uiPriority w:val="1"/>
    <w:qFormat/>
    <w:rsid w:val="00722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1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4</cp:revision>
  <cp:lastPrinted>2017-10-02T18:44:00Z</cp:lastPrinted>
  <dcterms:created xsi:type="dcterms:W3CDTF">2017-10-02T19:42:00Z</dcterms:created>
  <dcterms:modified xsi:type="dcterms:W3CDTF">2017-10-16T14:53:00Z</dcterms:modified>
</cp:coreProperties>
</file>